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240" w:line="259" w:lineRule="auto"/>
        <w:jc w:val="center"/>
        <w:rPr>
          <w:rFonts w:ascii="Calibri" w:cs="Calibri" w:eastAsia="Calibri" w:hAnsi="Calibri"/>
          <w:b w:val="1"/>
          <w:color w:val="2f5496"/>
          <w:sz w:val="32"/>
          <w:szCs w:val="32"/>
          <w:u w:val="single"/>
        </w:rPr>
      </w:pPr>
      <w:bookmarkStart w:colFirst="0" w:colLast="0" w:name="_kls4koll1skn" w:id="0"/>
      <w:bookmarkEnd w:id="0"/>
      <w:r w:rsidDel="00000000" w:rsidR="00000000" w:rsidRPr="00000000">
        <w:rPr>
          <w:rFonts w:ascii="Calibri" w:cs="Calibri" w:eastAsia="Calibri" w:hAnsi="Calibri"/>
          <w:b w:val="1"/>
          <w:color w:val="2f5496"/>
          <w:sz w:val="32"/>
          <w:szCs w:val="32"/>
          <w:u w:val="single"/>
          <w:rtl w:val="0"/>
        </w:rPr>
        <w:t xml:space="preserve">LIS Online Student Policy</w:t>
      </w:r>
    </w:p>
    <w:p w:rsidR="00000000" w:rsidDel="00000000" w:rsidP="00000000" w:rsidRDefault="00000000" w:rsidRPr="00000000" w14:paraId="00000002">
      <w:pPr>
        <w:spacing w:after="160" w:line="259" w:lineRule="auto"/>
        <w:rPr>
          <w:rFonts w:ascii="Times New Roman" w:cs="Times New Roman" w:eastAsia="Times New Roman" w:hAnsi="Times New Roman"/>
          <w:sz w:val="24"/>
          <w:szCs w:val="24"/>
        </w:rPr>
      </w:pPr>
      <w:bookmarkStart w:colFirst="0" w:colLast="0" w:name="_ogvuqsitq2o0" w:id="1"/>
      <w:bookmarkEnd w:id="1"/>
      <w:r w:rsidDel="00000000" w:rsidR="00000000" w:rsidRPr="00000000">
        <w:rPr>
          <w:rFonts w:ascii="Times New Roman" w:cs="Times New Roman" w:eastAsia="Times New Roman" w:hAnsi="Times New Roman"/>
          <w:sz w:val="24"/>
          <w:szCs w:val="24"/>
          <w:rtl w:val="0"/>
        </w:rPr>
        <w:t xml:space="preserve">In response to COVID-19, Life International School will begin the 2020-2021 school year online. The administration of LIS has restructured our online program to meet the needs of both the teachers and the parents. This policy will be in effect for the duration of school closure until the Ministry of Education Youth and Sports grants permission for our school to reopen. This policy is subject to change. </w:t>
      </w:r>
    </w:p>
    <w:p w:rsidR="00000000" w:rsidDel="00000000" w:rsidP="00000000" w:rsidRDefault="00000000" w:rsidRPr="00000000" w14:paraId="00000003">
      <w:pPr>
        <w:pStyle w:val="Heading3"/>
        <w:numPr>
          <w:ilvl w:val="0"/>
          <w:numId w:val="1"/>
        </w:numPr>
        <w:spacing w:after="0" w:afterAutospacing="0" w:line="259" w:lineRule="auto"/>
        <w:ind w:left="720" w:hanging="360"/>
        <w:rPr/>
      </w:pPr>
      <w:bookmarkStart w:colFirst="0" w:colLast="0" w:name="_uhgekfi3iw7j" w:id="2"/>
      <w:bookmarkEnd w:id="2"/>
      <w:r w:rsidDel="00000000" w:rsidR="00000000" w:rsidRPr="00000000">
        <w:rPr>
          <w:rtl w:val="0"/>
        </w:rPr>
        <w:t xml:space="preserve">Study Hours:</w:t>
      </w:r>
    </w:p>
    <w:p w:rsidR="00000000" w:rsidDel="00000000" w:rsidP="00000000" w:rsidRDefault="00000000" w:rsidRPr="00000000" w14:paraId="00000004">
      <w:pPr>
        <w:numPr>
          <w:ilvl w:val="1"/>
          <w:numId w:val="1"/>
        </w:numPr>
        <w:ind w:left="1440" w:hanging="360"/>
      </w:pPr>
      <w:r w:rsidDel="00000000" w:rsidR="00000000" w:rsidRPr="00000000">
        <w:rPr>
          <w:rtl w:val="0"/>
        </w:rPr>
        <w:t xml:space="preserve">Students are expected to utilize school hours (8am-4pm) as time for studying and completing videos/assignments and attending zoom sessions. </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Teachers will contact parents via telegram to report attendance for each class. </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Parents are responsible for checking Telegram to see whether their child attended class or not. </w:t>
      </w:r>
    </w:p>
    <w:p w:rsidR="00000000" w:rsidDel="00000000" w:rsidP="00000000" w:rsidRDefault="00000000" w:rsidRPr="00000000" w14:paraId="00000007">
      <w:pPr>
        <w:numPr>
          <w:ilvl w:val="1"/>
          <w:numId w:val="1"/>
        </w:numPr>
        <w:spacing w:after="0" w:afterAutospacing="0"/>
        <w:ind w:left="1440" w:hanging="360"/>
        <w:rPr>
          <w:u w:val="none"/>
        </w:rPr>
      </w:pPr>
      <w:r w:rsidDel="00000000" w:rsidR="00000000" w:rsidRPr="00000000">
        <w:rPr>
          <w:rtl w:val="0"/>
        </w:rPr>
        <w:t xml:space="preserve">If a parent is concerned about their child falling behind, they should contact the teacher and set up a meeting, if necessary. </w:t>
      </w:r>
    </w:p>
    <w:p w:rsidR="00000000" w:rsidDel="00000000" w:rsidP="00000000" w:rsidRDefault="00000000" w:rsidRPr="00000000" w14:paraId="00000008">
      <w:pPr>
        <w:pStyle w:val="Heading3"/>
        <w:numPr>
          <w:ilvl w:val="0"/>
          <w:numId w:val="1"/>
        </w:numPr>
        <w:spacing w:after="0" w:afterAutospacing="0" w:before="0" w:beforeAutospacing="0" w:line="259" w:lineRule="auto"/>
        <w:ind w:left="720" w:hanging="360"/>
        <w:rPr/>
      </w:pPr>
      <w:bookmarkStart w:colFirst="0" w:colLast="0" w:name="_srl5drih1xp5" w:id="3"/>
      <w:bookmarkEnd w:id="3"/>
      <w:r w:rsidDel="00000000" w:rsidR="00000000" w:rsidRPr="00000000">
        <w:rPr>
          <w:rtl w:val="0"/>
        </w:rPr>
        <w:t xml:space="preserve">Online Student Portal: </w:t>
      </w:r>
    </w:p>
    <w:p w:rsidR="00000000" w:rsidDel="00000000" w:rsidP="00000000" w:rsidRDefault="00000000" w:rsidRPr="00000000" w14:paraId="00000009">
      <w:pPr>
        <w:numPr>
          <w:ilvl w:val="1"/>
          <w:numId w:val="1"/>
        </w:numPr>
        <w:ind w:left="1440" w:hanging="360"/>
      </w:pPr>
      <w:r w:rsidDel="00000000" w:rsidR="00000000" w:rsidRPr="00000000">
        <w:rPr>
          <w:rtl w:val="0"/>
        </w:rPr>
        <w:t xml:space="preserve">On our school website: (www.life.edu.kh) please select the LOG IN button in the top right hand corner to access the student portal </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Here the student will see their class and all videos/assignments will be posted for that day. </w:t>
      </w:r>
    </w:p>
    <w:p w:rsidR="00000000" w:rsidDel="00000000" w:rsidP="00000000" w:rsidRDefault="00000000" w:rsidRPr="00000000" w14:paraId="0000000B">
      <w:pPr>
        <w:numPr>
          <w:ilvl w:val="1"/>
          <w:numId w:val="1"/>
        </w:numPr>
        <w:spacing w:after="0" w:afterAutospacing="0"/>
        <w:ind w:left="1440" w:hanging="360"/>
        <w:rPr>
          <w:u w:val="none"/>
        </w:rPr>
      </w:pPr>
      <w:r w:rsidDel="00000000" w:rsidR="00000000" w:rsidRPr="00000000">
        <w:rPr>
          <w:rtl w:val="0"/>
        </w:rPr>
        <w:t xml:space="preserve">There will be a separate zoom schedule given to parents and students. </w:t>
      </w:r>
    </w:p>
    <w:p w:rsidR="00000000" w:rsidDel="00000000" w:rsidP="00000000" w:rsidRDefault="00000000" w:rsidRPr="00000000" w14:paraId="0000000C">
      <w:pPr>
        <w:pStyle w:val="Heading3"/>
        <w:numPr>
          <w:ilvl w:val="0"/>
          <w:numId w:val="1"/>
        </w:numPr>
        <w:spacing w:after="0" w:afterAutospacing="0" w:before="0" w:beforeAutospacing="0" w:line="259" w:lineRule="auto"/>
        <w:ind w:left="720" w:hanging="360"/>
        <w:rPr/>
      </w:pPr>
      <w:bookmarkStart w:colFirst="0" w:colLast="0" w:name="_9k5h5nxhdewf" w:id="4"/>
      <w:bookmarkEnd w:id="4"/>
      <w:r w:rsidDel="00000000" w:rsidR="00000000" w:rsidRPr="00000000">
        <w:rPr>
          <w:rtl w:val="0"/>
        </w:rPr>
        <w:t xml:space="preserve">Google Drive: </w:t>
      </w:r>
    </w:p>
    <w:p w:rsidR="00000000" w:rsidDel="00000000" w:rsidP="00000000" w:rsidRDefault="00000000" w:rsidRPr="00000000" w14:paraId="0000000D">
      <w:pPr>
        <w:numPr>
          <w:ilvl w:val="1"/>
          <w:numId w:val="1"/>
        </w:numPr>
        <w:ind w:left="1440" w:hanging="360"/>
      </w:pPr>
      <w:r w:rsidDel="00000000" w:rsidR="00000000" w:rsidRPr="00000000">
        <w:rPr>
          <w:rtl w:val="0"/>
        </w:rPr>
        <w:t xml:space="preserve">The teacher will create a folder on google drive for each student. </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The student will use this folder to upload all homework and assignments for that year. </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If a parent or student does not understand or has questions about how to use google drive, please contact the teacher. </w:t>
      </w:r>
    </w:p>
    <w:p w:rsidR="00000000" w:rsidDel="00000000" w:rsidP="00000000" w:rsidRDefault="00000000" w:rsidRPr="00000000" w14:paraId="00000010">
      <w:pPr>
        <w:numPr>
          <w:ilvl w:val="1"/>
          <w:numId w:val="1"/>
        </w:numPr>
        <w:spacing w:after="0" w:afterAutospacing="0"/>
        <w:ind w:left="1440" w:hanging="360"/>
        <w:rPr>
          <w:u w:val="none"/>
        </w:rPr>
      </w:pPr>
      <w:r w:rsidDel="00000000" w:rsidR="00000000" w:rsidRPr="00000000">
        <w:rPr>
          <w:rtl w:val="0"/>
        </w:rPr>
        <w:t xml:space="preserve">Every student must have a gmail account in order to access google drive. </w:t>
      </w:r>
    </w:p>
    <w:p w:rsidR="00000000" w:rsidDel="00000000" w:rsidP="00000000" w:rsidRDefault="00000000" w:rsidRPr="00000000" w14:paraId="00000011">
      <w:pPr>
        <w:pStyle w:val="Heading3"/>
        <w:numPr>
          <w:ilvl w:val="0"/>
          <w:numId w:val="1"/>
        </w:numPr>
        <w:spacing w:after="0" w:afterAutospacing="0" w:before="0" w:beforeAutospacing="0" w:line="259" w:lineRule="auto"/>
        <w:ind w:left="720" w:hanging="360"/>
        <w:rPr/>
      </w:pPr>
      <w:bookmarkStart w:colFirst="0" w:colLast="0" w:name="_l8ssoooib1re" w:id="5"/>
      <w:bookmarkEnd w:id="5"/>
      <w:r w:rsidDel="00000000" w:rsidR="00000000" w:rsidRPr="00000000">
        <w:rPr>
          <w:rtl w:val="0"/>
        </w:rPr>
        <w:t xml:space="preserve">MAP Growth Test: </w:t>
      </w:r>
    </w:p>
    <w:p w:rsidR="00000000" w:rsidDel="00000000" w:rsidP="00000000" w:rsidRDefault="00000000" w:rsidRPr="00000000" w14:paraId="00000012">
      <w:pPr>
        <w:numPr>
          <w:ilvl w:val="1"/>
          <w:numId w:val="1"/>
        </w:numPr>
        <w:ind w:left="1440" w:hanging="360"/>
        <w:rPr/>
      </w:pPr>
      <w:r w:rsidDel="00000000" w:rsidR="00000000" w:rsidRPr="00000000">
        <w:rPr>
          <w:rtl w:val="0"/>
        </w:rPr>
        <w:t xml:space="preserve">Measures of Academic Progress or the MAP Growth Test is an Achievement Test that will be administered twice a year, K-12 (Fall &amp; Spring) to measure student progress in Reading, Language, and Mathematics, and to help guide school-wide Instruction</w:t>
      </w:r>
    </w:p>
    <w:p w:rsidR="00000000" w:rsidDel="00000000" w:rsidP="00000000" w:rsidRDefault="00000000" w:rsidRPr="00000000" w14:paraId="00000013">
      <w:pPr>
        <w:numPr>
          <w:ilvl w:val="1"/>
          <w:numId w:val="1"/>
        </w:numPr>
        <w:spacing w:after="0" w:afterAutospacing="0"/>
        <w:ind w:left="1440" w:hanging="360"/>
        <w:rPr/>
      </w:pPr>
      <w:r w:rsidDel="00000000" w:rsidR="00000000" w:rsidRPr="00000000">
        <w:rPr>
          <w:rtl w:val="0"/>
        </w:rPr>
        <w:t xml:space="preserve"> </w:t>
      </w:r>
      <w:r w:rsidDel="00000000" w:rsidR="00000000" w:rsidRPr="00000000">
        <w:rPr>
          <w:rtl w:val="0"/>
        </w:rPr>
        <w:t xml:space="preserve">Parents will be given sufficient notice as to when the MAP Growth Test will be administered. Efforts should be made to help students prepare for optimal testing by ensuring adequate sleep the night before and an adequate meal the morning of. Because of Covid-19, the Fall administration of MAP Growth Test will take place </w:t>
      </w:r>
      <w:r w:rsidDel="00000000" w:rsidR="00000000" w:rsidRPr="00000000">
        <w:rPr>
          <w:i w:val="1"/>
          <w:rtl w:val="0"/>
        </w:rPr>
        <w:t xml:space="preserve">remotely</w:t>
      </w:r>
      <w:r w:rsidDel="00000000" w:rsidR="00000000" w:rsidRPr="00000000">
        <w:rPr>
          <w:rtl w:val="0"/>
        </w:rPr>
        <w:t xml:space="preserve"> from home.</w:t>
      </w:r>
    </w:p>
    <w:p w:rsidR="00000000" w:rsidDel="00000000" w:rsidP="00000000" w:rsidRDefault="00000000" w:rsidRPr="00000000" w14:paraId="00000014">
      <w:pPr>
        <w:pStyle w:val="Heading3"/>
        <w:numPr>
          <w:ilvl w:val="0"/>
          <w:numId w:val="1"/>
        </w:numPr>
        <w:spacing w:after="0" w:afterAutospacing="0" w:before="0" w:beforeAutospacing="0" w:line="259" w:lineRule="auto"/>
        <w:ind w:left="720" w:hanging="360"/>
        <w:rPr/>
      </w:pPr>
      <w:bookmarkStart w:colFirst="0" w:colLast="0" w:name="_n0z4riv0xt1w" w:id="6"/>
      <w:bookmarkEnd w:id="6"/>
      <w:r w:rsidDel="00000000" w:rsidR="00000000" w:rsidRPr="00000000">
        <w:rPr>
          <w:rtl w:val="0"/>
        </w:rPr>
        <w:t xml:space="preserve">Instructions for Grades K-2 </w:t>
      </w:r>
    </w:p>
    <w:p w:rsidR="00000000" w:rsidDel="00000000" w:rsidP="00000000" w:rsidRDefault="00000000" w:rsidRPr="00000000" w14:paraId="00000015">
      <w:pPr>
        <w:numPr>
          <w:ilvl w:val="1"/>
          <w:numId w:val="1"/>
        </w:numPr>
        <w:ind w:left="1440" w:hanging="360"/>
        <w:rPr>
          <w:b w:val="1"/>
        </w:rPr>
      </w:pPr>
      <w:r w:rsidDel="00000000" w:rsidR="00000000" w:rsidRPr="00000000">
        <w:rPr>
          <w:b w:val="1"/>
          <w:rtl w:val="0"/>
        </w:rPr>
        <w:t xml:space="preserve">Zoom sessions: </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Zoom links will be provided by teacher </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Zoom Sessions will be every morning for one hour. The teacher will provide a schedule. </w:t>
      </w:r>
    </w:p>
    <w:p w:rsidR="00000000" w:rsidDel="00000000" w:rsidP="00000000" w:rsidRDefault="00000000" w:rsidRPr="00000000" w14:paraId="00000018">
      <w:pPr>
        <w:numPr>
          <w:ilvl w:val="2"/>
          <w:numId w:val="1"/>
        </w:numPr>
        <w:ind w:left="2160" w:hanging="360"/>
      </w:pPr>
      <w:r w:rsidDel="00000000" w:rsidR="00000000" w:rsidRPr="00000000">
        <w:rPr>
          <w:i w:val="1"/>
          <w:rtl w:val="0"/>
        </w:rPr>
        <w:t xml:space="preserve">All students MUST turn on their camera during zoom sessions so the teacher can see they are participating. If the camera is off, it will be assumed that the student is absent from class.</w:t>
      </w:r>
      <w:r w:rsidDel="00000000" w:rsidR="00000000" w:rsidRPr="00000000">
        <w:rPr>
          <w:rtl w:val="0"/>
        </w:rPr>
      </w:r>
    </w:p>
    <w:p w:rsidR="00000000" w:rsidDel="00000000" w:rsidP="00000000" w:rsidRDefault="00000000" w:rsidRPr="00000000" w14:paraId="00000019">
      <w:pPr>
        <w:numPr>
          <w:ilvl w:val="1"/>
          <w:numId w:val="1"/>
        </w:numPr>
        <w:ind w:left="1440" w:hanging="360"/>
        <w:rPr>
          <w:b w:val="1"/>
        </w:rPr>
      </w:pPr>
      <w:r w:rsidDel="00000000" w:rsidR="00000000" w:rsidRPr="00000000">
        <w:rPr>
          <w:b w:val="1"/>
          <w:rtl w:val="0"/>
        </w:rPr>
        <w:t xml:space="preserve">Videos: </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Videos will be uploaded every day to the online student portal</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Videos and assignments should be complete </w:t>
      </w:r>
      <w:r w:rsidDel="00000000" w:rsidR="00000000" w:rsidRPr="00000000">
        <w:rPr>
          <w:i w:val="1"/>
          <w:rtl w:val="0"/>
        </w:rPr>
        <w:t xml:space="preserve">after</w:t>
      </w:r>
      <w:r w:rsidDel="00000000" w:rsidR="00000000" w:rsidRPr="00000000">
        <w:rPr>
          <w:rtl w:val="0"/>
        </w:rPr>
        <w:t xml:space="preserve"> the zoom session. </w:t>
      </w:r>
    </w:p>
    <w:p w:rsidR="00000000" w:rsidDel="00000000" w:rsidP="00000000" w:rsidRDefault="00000000" w:rsidRPr="00000000" w14:paraId="0000001C">
      <w:pPr>
        <w:numPr>
          <w:ilvl w:val="1"/>
          <w:numId w:val="1"/>
        </w:numPr>
        <w:ind w:left="1440" w:hanging="360"/>
        <w:rPr>
          <w:b w:val="1"/>
        </w:rPr>
      </w:pPr>
      <w:r w:rsidDel="00000000" w:rsidR="00000000" w:rsidRPr="00000000">
        <w:rPr>
          <w:b w:val="1"/>
          <w:rtl w:val="0"/>
        </w:rPr>
        <w:t xml:space="preserve">Homework:</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Homework assignments will be posted on the student portal. </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On the last THURSDAY of every month, workbooks and assignments should be turned in to the teacher for grading. </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On the last FRIDAY of every month, there will be no zoom. The teacher will take this day to grade all assignments. It will be available for parents to pick up again the following Monday. </w:t>
      </w:r>
      <w:r w:rsidDel="00000000" w:rsidR="00000000" w:rsidRPr="00000000">
        <w:rPr>
          <w:rtl w:val="0"/>
        </w:rPr>
      </w:r>
    </w:p>
    <w:p w:rsidR="00000000" w:rsidDel="00000000" w:rsidP="00000000" w:rsidRDefault="00000000" w:rsidRPr="00000000" w14:paraId="00000020">
      <w:pPr>
        <w:numPr>
          <w:ilvl w:val="1"/>
          <w:numId w:val="1"/>
        </w:numPr>
        <w:ind w:left="1440" w:hanging="360"/>
        <w:rPr>
          <w:b w:val="1"/>
        </w:rPr>
      </w:pPr>
      <w:r w:rsidDel="00000000" w:rsidR="00000000" w:rsidRPr="00000000">
        <w:rPr>
          <w:b w:val="1"/>
          <w:rtl w:val="0"/>
        </w:rPr>
        <w:t xml:space="preserve">Grading Scale: </w:t>
      </w:r>
    </w:p>
    <w:p w:rsidR="00000000" w:rsidDel="00000000" w:rsidP="00000000" w:rsidRDefault="00000000" w:rsidRPr="00000000" w14:paraId="00000021">
      <w:pPr>
        <w:numPr>
          <w:ilvl w:val="2"/>
          <w:numId w:val="1"/>
        </w:numPr>
        <w:ind w:left="2160" w:hanging="360"/>
        <w:rPr>
          <w:b w:val="1"/>
          <w:u w:val="none"/>
        </w:rPr>
      </w:pPr>
      <w:r w:rsidDel="00000000" w:rsidR="00000000" w:rsidRPr="00000000">
        <w:rPr>
          <w:b w:val="1"/>
          <w:rtl w:val="0"/>
        </w:rPr>
        <w:t xml:space="preserve">Please see chart below in Grades 3-5 section</w:t>
      </w:r>
      <w:r w:rsidDel="00000000" w:rsidR="00000000" w:rsidRPr="00000000">
        <w:rPr>
          <w:rtl w:val="0"/>
        </w:rPr>
      </w:r>
    </w:p>
    <w:p w:rsidR="00000000" w:rsidDel="00000000" w:rsidP="00000000" w:rsidRDefault="00000000" w:rsidRPr="00000000" w14:paraId="00000022">
      <w:pPr>
        <w:numPr>
          <w:ilvl w:val="1"/>
          <w:numId w:val="1"/>
        </w:numPr>
        <w:ind w:left="1440" w:hanging="360"/>
        <w:rPr>
          <w:b w:val="1"/>
        </w:rPr>
      </w:pPr>
      <w:r w:rsidDel="00000000" w:rsidR="00000000" w:rsidRPr="00000000">
        <w:rPr>
          <w:b w:val="1"/>
          <w:rtl w:val="0"/>
        </w:rPr>
        <w:t xml:space="preserve">School calendar: </w:t>
      </w:r>
    </w:p>
    <w:p w:rsidR="00000000" w:rsidDel="00000000" w:rsidP="00000000" w:rsidRDefault="00000000" w:rsidRPr="00000000" w14:paraId="00000023">
      <w:pPr>
        <w:numPr>
          <w:ilvl w:val="2"/>
          <w:numId w:val="1"/>
        </w:numPr>
        <w:spacing w:after="0" w:afterAutospacing="0"/>
        <w:ind w:left="2160" w:hanging="360"/>
        <w:rPr>
          <w:u w:val="none"/>
        </w:rPr>
      </w:pPr>
      <w:r w:rsidDel="00000000" w:rsidR="00000000" w:rsidRPr="00000000">
        <w:rPr>
          <w:rtl w:val="0"/>
        </w:rPr>
        <w:t xml:space="preserve">Please see the </w:t>
      </w:r>
      <w:hyperlink r:id="rId6">
        <w:r w:rsidDel="00000000" w:rsidR="00000000" w:rsidRPr="00000000">
          <w:rPr>
            <w:color w:val="1155cc"/>
            <w:u w:val="single"/>
            <w:rtl w:val="0"/>
          </w:rPr>
          <w:t xml:space="preserve">LIS Google Calendar </w:t>
        </w:r>
      </w:hyperlink>
      <w:r w:rsidDel="00000000" w:rsidR="00000000" w:rsidRPr="00000000">
        <w:rPr>
          <w:rtl w:val="0"/>
        </w:rPr>
        <w:t xml:space="preserve">for updates on holidays, events, testing, deadlines, etc.   </w:t>
      </w:r>
    </w:p>
    <w:p w:rsidR="00000000" w:rsidDel="00000000" w:rsidP="00000000" w:rsidRDefault="00000000" w:rsidRPr="00000000" w14:paraId="00000024">
      <w:pPr>
        <w:pStyle w:val="Heading3"/>
        <w:numPr>
          <w:ilvl w:val="0"/>
          <w:numId w:val="1"/>
        </w:numPr>
        <w:spacing w:after="0" w:afterAutospacing="0" w:before="0" w:beforeAutospacing="0" w:line="259" w:lineRule="auto"/>
        <w:ind w:left="720" w:hanging="360"/>
        <w:rPr/>
      </w:pPr>
      <w:bookmarkStart w:colFirst="0" w:colLast="0" w:name="_k6u1oijn7jet" w:id="7"/>
      <w:bookmarkEnd w:id="7"/>
      <w:r w:rsidDel="00000000" w:rsidR="00000000" w:rsidRPr="00000000">
        <w:rPr>
          <w:rtl w:val="0"/>
        </w:rPr>
        <w:t xml:space="preserve">Instructions for Grades 3-5 </w:t>
      </w:r>
    </w:p>
    <w:p w:rsidR="00000000" w:rsidDel="00000000" w:rsidP="00000000" w:rsidRDefault="00000000" w:rsidRPr="00000000" w14:paraId="00000025">
      <w:pPr>
        <w:numPr>
          <w:ilvl w:val="1"/>
          <w:numId w:val="1"/>
        </w:numPr>
        <w:ind w:left="1440" w:hanging="360"/>
        <w:rPr>
          <w:b w:val="1"/>
        </w:rPr>
      </w:pPr>
      <w:r w:rsidDel="00000000" w:rsidR="00000000" w:rsidRPr="00000000">
        <w:rPr>
          <w:b w:val="1"/>
          <w:rtl w:val="0"/>
        </w:rPr>
        <w:t xml:space="preserve">Zoom sessions:</w:t>
      </w:r>
    </w:p>
    <w:p w:rsidR="00000000" w:rsidDel="00000000" w:rsidP="00000000" w:rsidRDefault="00000000" w:rsidRPr="00000000" w14:paraId="00000026">
      <w:pPr>
        <w:numPr>
          <w:ilvl w:val="2"/>
          <w:numId w:val="1"/>
        </w:numPr>
        <w:ind w:left="2160" w:hanging="360"/>
        <w:rPr>
          <w:u w:val="none"/>
        </w:rPr>
      </w:pPr>
      <w:r w:rsidDel="00000000" w:rsidR="00000000" w:rsidRPr="00000000">
        <w:rPr>
          <w:rtl w:val="0"/>
        </w:rPr>
        <w:t xml:space="preserve">Zoom links will be provided by teacher</w:t>
      </w:r>
    </w:p>
    <w:p w:rsidR="00000000" w:rsidDel="00000000" w:rsidP="00000000" w:rsidRDefault="00000000" w:rsidRPr="00000000" w14:paraId="00000027">
      <w:pPr>
        <w:numPr>
          <w:ilvl w:val="2"/>
          <w:numId w:val="1"/>
        </w:numPr>
        <w:ind w:left="2160" w:hanging="360"/>
        <w:rPr>
          <w:u w:val="none"/>
        </w:rPr>
      </w:pPr>
      <w:r w:rsidDel="00000000" w:rsidR="00000000" w:rsidRPr="00000000">
        <w:rPr>
          <w:rtl w:val="0"/>
        </w:rPr>
        <w:t xml:space="preserve">Zoom schedule will be provided by the teacher.</w:t>
      </w:r>
    </w:p>
    <w:p w:rsidR="00000000" w:rsidDel="00000000" w:rsidP="00000000" w:rsidRDefault="00000000" w:rsidRPr="00000000" w14:paraId="00000028">
      <w:pPr>
        <w:numPr>
          <w:ilvl w:val="2"/>
          <w:numId w:val="1"/>
        </w:numPr>
        <w:ind w:left="2160" w:hanging="360"/>
      </w:pPr>
      <w:r w:rsidDel="00000000" w:rsidR="00000000" w:rsidRPr="00000000">
        <w:rPr>
          <w:i w:val="1"/>
          <w:rtl w:val="0"/>
        </w:rPr>
        <w:t xml:space="preserve">All students MUST turn on their camera during zoom sessions so the teacher can see they are participating. If the camera is off, it will be assumed that the student is absent from class.</w:t>
      </w:r>
      <w:r w:rsidDel="00000000" w:rsidR="00000000" w:rsidRPr="00000000">
        <w:rPr>
          <w:rtl w:val="0"/>
        </w:rPr>
      </w:r>
    </w:p>
    <w:p w:rsidR="00000000" w:rsidDel="00000000" w:rsidP="00000000" w:rsidRDefault="00000000" w:rsidRPr="00000000" w14:paraId="00000029">
      <w:pPr>
        <w:numPr>
          <w:ilvl w:val="1"/>
          <w:numId w:val="1"/>
        </w:numPr>
        <w:ind w:left="1440" w:hanging="360"/>
        <w:rPr>
          <w:b w:val="1"/>
        </w:rPr>
      </w:pPr>
      <w:r w:rsidDel="00000000" w:rsidR="00000000" w:rsidRPr="00000000">
        <w:rPr>
          <w:b w:val="1"/>
          <w:rtl w:val="0"/>
        </w:rPr>
        <w:t xml:space="preserve">Videos:</w:t>
      </w:r>
    </w:p>
    <w:p w:rsidR="00000000" w:rsidDel="00000000" w:rsidP="00000000" w:rsidRDefault="00000000" w:rsidRPr="00000000" w14:paraId="0000002A">
      <w:pPr>
        <w:numPr>
          <w:ilvl w:val="2"/>
          <w:numId w:val="1"/>
        </w:numPr>
        <w:ind w:left="2160" w:hanging="360"/>
      </w:pPr>
      <w:r w:rsidDel="00000000" w:rsidR="00000000" w:rsidRPr="00000000">
        <w:rPr>
          <w:rtl w:val="0"/>
        </w:rPr>
        <w:t xml:space="preserve">Videos will be uploaded to the student portal. </w:t>
      </w:r>
    </w:p>
    <w:p w:rsidR="00000000" w:rsidDel="00000000" w:rsidP="00000000" w:rsidRDefault="00000000" w:rsidRPr="00000000" w14:paraId="0000002B">
      <w:pPr>
        <w:numPr>
          <w:ilvl w:val="2"/>
          <w:numId w:val="1"/>
        </w:numPr>
        <w:ind w:left="2160" w:hanging="360"/>
      </w:pPr>
      <w:r w:rsidDel="00000000" w:rsidR="00000000" w:rsidRPr="00000000">
        <w:rPr>
          <w:rtl w:val="0"/>
        </w:rPr>
        <w:t xml:space="preserve">All video lectures should be completed in the morning as shown in the student’s schedule. </w:t>
      </w:r>
    </w:p>
    <w:p w:rsidR="00000000" w:rsidDel="00000000" w:rsidP="00000000" w:rsidRDefault="00000000" w:rsidRPr="00000000" w14:paraId="0000002C">
      <w:pPr>
        <w:numPr>
          <w:ilvl w:val="2"/>
          <w:numId w:val="1"/>
        </w:numPr>
        <w:ind w:left="2160" w:hanging="360"/>
      </w:pPr>
      <w:r w:rsidDel="00000000" w:rsidR="00000000" w:rsidRPr="00000000">
        <w:rPr>
          <w:rtl w:val="0"/>
        </w:rPr>
        <w:t xml:space="preserve">Zoom discussions will be based upon the video lectures viewed that morning. </w:t>
      </w:r>
    </w:p>
    <w:p w:rsidR="00000000" w:rsidDel="00000000" w:rsidP="00000000" w:rsidRDefault="00000000" w:rsidRPr="00000000" w14:paraId="0000002D">
      <w:pPr>
        <w:numPr>
          <w:ilvl w:val="1"/>
          <w:numId w:val="1"/>
        </w:numPr>
        <w:ind w:left="1440" w:hanging="360"/>
      </w:pPr>
      <w:r w:rsidDel="00000000" w:rsidR="00000000" w:rsidRPr="00000000">
        <w:rPr>
          <w:b w:val="1"/>
          <w:rtl w:val="0"/>
        </w:rPr>
        <w:t xml:space="preserve">Homework</w:t>
      </w:r>
      <w:r w:rsidDel="00000000" w:rsidR="00000000" w:rsidRPr="00000000">
        <w:rPr>
          <w:rtl w:val="0"/>
        </w:rPr>
        <w:t xml:space="preserve">:</w:t>
      </w:r>
    </w:p>
    <w:p w:rsidR="00000000" w:rsidDel="00000000" w:rsidP="00000000" w:rsidRDefault="00000000" w:rsidRPr="00000000" w14:paraId="0000002E">
      <w:pPr>
        <w:numPr>
          <w:ilvl w:val="2"/>
          <w:numId w:val="1"/>
        </w:numPr>
        <w:ind w:left="2160" w:hanging="360"/>
      </w:pPr>
      <w:r w:rsidDel="00000000" w:rsidR="00000000" w:rsidRPr="00000000">
        <w:rPr>
          <w:rtl w:val="0"/>
        </w:rPr>
        <w:t xml:space="preserve">Students will be assigned to a folder on google drive where they will upload all assignments.</w:t>
      </w:r>
    </w:p>
    <w:p w:rsidR="00000000" w:rsidDel="00000000" w:rsidP="00000000" w:rsidRDefault="00000000" w:rsidRPr="00000000" w14:paraId="0000002F">
      <w:pPr>
        <w:numPr>
          <w:ilvl w:val="2"/>
          <w:numId w:val="1"/>
        </w:numPr>
        <w:ind w:left="2160" w:hanging="360"/>
      </w:pPr>
      <w:r w:rsidDel="00000000" w:rsidR="00000000" w:rsidRPr="00000000">
        <w:rPr>
          <w:rtl w:val="0"/>
        </w:rPr>
        <w:t xml:space="preserve">These folders are </w:t>
      </w:r>
      <w:r w:rsidDel="00000000" w:rsidR="00000000" w:rsidRPr="00000000">
        <w:rPr>
          <w:b w:val="1"/>
          <w:rtl w:val="0"/>
        </w:rPr>
        <w:t xml:space="preserve">private </w:t>
      </w:r>
      <w:r w:rsidDel="00000000" w:rsidR="00000000" w:rsidRPr="00000000">
        <w:rPr>
          <w:rtl w:val="0"/>
        </w:rPr>
        <w:t xml:space="preserve">and </w:t>
      </w:r>
      <w:r w:rsidDel="00000000" w:rsidR="00000000" w:rsidRPr="00000000">
        <w:rPr>
          <w:b w:val="1"/>
          <w:rtl w:val="0"/>
        </w:rPr>
        <w:t xml:space="preserve">should not </w:t>
      </w:r>
      <w:r w:rsidDel="00000000" w:rsidR="00000000" w:rsidRPr="00000000">
        <w:rPr>
          <w:rtl w:val="0"/>
        </w:rPr>
        <w:t xml:space="preserve">be shared with other students </w:t>
      </w:r>
    </w:p>
    <w:p w:rsidR="00000000" w:rsidDel="00000000" w:rsidP="00000000" w:rsidRDefault="00000000" w:rsidRPr="00000000" w14:paraId="00000030">
      <w:pPr>
        <w:numPr>
          <w:ilvl w:val="1"/>
          <w:numId w:val="1"/>
        </w:numPr>
        <w:spacing w:after="0" w:afterAutospacing="0"/>
        <w:ind w:left="1440" w:hanging="360"/>
        <w:rPr>
          <w:b w:val="1"/>
        </w:rPr>
      </w:pPr>
      <w:r w:rsidDel="00000000" w:rsidR="00000000" w:rsidRPr="00000000">
        <w:rPr>
          <w:b w:val="1"/>
          <w:rtl w:val="0"/>
        </w:rPr>
        <w:t xml:space="preserve">Grading Scale:</w:t>
      </w:r>
    </w:p>
    <w:p w:rsidR="00000000" w:rsidDel="00000000" w:rsidP="00000000" w:rsidRDefault="00000000" w:rsidRPr="00000000" w14:paraId="00000031">
      <w:pPr>
        <w:numPr>
          <w:ilvl w:val="2"/>
          <w:numId w:val="1"/>
        </w:numPr>
        <w:spacing w:after="240" w:before="0" w:beforeAutospacing="0" w:lineRule="auto"/>
        <w:ind w:left="2160" w:hanging="360"/>
      </w:pPr>
      <w:r w:rsidDel="00000000" w:rsidR="00000000" w:rsidRPr="00000000">
        <w:rPr>
          <w:rtl w:val="0"/>
        </w:rPr>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2895"/>
        <w:gridCol w:w="3060"/>
        <w:tblGridChange w:id="0">
          <w:tblGrid>
            <w:gridCol w:w="2910"/>
            <w:gridCol w:w="2895"/>
            <w:gridCol w:w="3060"/>
          </w:tblGrid>
        </w:tblGridChange>
      </w:tblGrid>
      <w:tr>
        <w:trPr>
          <w:trHeight w:val="73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Letter Grade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 Point Scale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before="240" w:lineRule="auto"/>
              <w:rPr>
                <w:rFonts w:ascii="Times New Roman" w:cs="Times New Roman" w:eastAsia="Times New Roman" w:hAnsi="Times New Roman"/>
                <w:b w:val="1"/>
              </w:rPr>
            </w:pPr>
            <w:r w:rsidDel="00000000" w:rsidR="00000000" w:rsidRPr="00000000">
              <w:rPr>
                <w:rtl w:val="0"/>
              </w:rPr>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97-100</w:t>
            </w:r>
          </w:p>
        </w:tc>
        <w:tc>
          <w:tcPr>
            <w:vMerge w:val="restart"/>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8">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Outstanding</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93-96</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2160" w:hanging="360"/>
              <w:rPr>
                <w:color w:val="ff0000"/>
              </w:rPr>
            </w:pPr>
            <w:r w:rsidDel="00000000" w:rsidR="00000000" w:rsidRPr="00000000">
              <w:rPr>
                <w:rtl w:val="0"/>
              </w:rPr>
            </w:r>
          </w:p>
        </w:tc>
      </w:tr>
      <w:tr>
        <w:trPr>
          <w:trHeight w:val="4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90 – 92</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ind w:left="2160" w:hanging="360"/>
              <w:rPr>
                <w:color w:val="ff0000"/>
              </w:rPr>
            </w:pP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 – 89</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2">
            <w:pPr>
              <w:spacing w:before="24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 Very Satisfactory </w:t>
            </w: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83 – 86</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ind w:left="2160" w:hanging="360"/>
              <w:rPr>
                <w:color w:val="ff0000"/>
              </w:rPr>
            </w:pPr>
            <w:r w:rsidDel="00000000" w:rsidR="00000000" w:rsidRPr="00000000">
              <w:rPr>
                <w:rtl w:val="0"/>
              </w:rPr>
            </w:r>
          </w:p>
        </w:tc>
      </w:tr>
      <w:tr>
        <w:trPr>
          <w:trHeight w:val="5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 – 82</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ind w:left="2160" w:hanging="360"/>
              <w:rPr>
                <w:color w:val="ff0000"/>
              </w:rPr>
            </w:pP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76 – 79</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C">
            <w:pPr>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Satisfactory</w:t>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73 – 76</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ind w:left="2160" w:hanging="360"/>
              <w:rPr>
                <w:color w:val="ff0000"/>
              </w:rPr>
            </w:pP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 – 72</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ind w:left="2160" w:hanging="360"/>
              <w:rPr>
                <w:color w:val="ff0000"/>
              </w:rPr>
            </w:pP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67 – 69</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6">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Needs Improvement</w:t>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 – 66</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ind w:left="2160" w:hanging="360"/>
              <w:rPr>
                <w:color w:val="ff0000"/>
              </w:rPr>
            </w:pP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60 -62</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ind w:left="2160" w:hanging="360"/>
              <w:rPr>
                <w:color w:val="ff0000"/>
              </w:rPr>
            </w:pP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 – 59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Failed</w:t>
            </w:r>
          </w:p>
        </w:tc>
      </w:tr>
    </w:tbl>
    <w:p w:rsidR="00000000" w:rsidDel="00000000" w:rsidP="00000000" w:rsidRDefault="00000000" w:rsidRPr="00000000" w14:paraId="00000060">
      <w:pPr>
        <w:ind w:left="2160" w:firstLine="0"/>
        <w:rPr>
          <w:b w:val="1"/>
        </w:rPr>
      </w:pPr>
      <w:r w:rsidDel="00000000" w:rsidR="00000000" w:rsidRPr="00000000">
        <w:rPr>
          <w:rtl w:val="0"/>
        </w:rPr>
      </w:r>
    </w:p>
    <w:p w:rsidR="00000000" w:rsidDel="00000000" w:rsidP="00000000" w:rsidRDefault="00000000" w:rsidRPr="00000000" w14:paraId="00000061">
      <w:pPr>
        <w:numPr>
          <w:ilvl w:val="1"/>
          <w:numId w:val="1"/>
        </w:numPr>
        <w:ind w:left="1440" w:hanging="360"/>
        <w:rPr>
          <w:b w:val="1"/>
        </w:rPr>
      </w:pPr>
      <w:r w:rsidDel="00000000" w:rsidR="00000000" w:rsidRPr="00000000">
        <w:rPr>
          <w:b w:val="1"/>
          <w:rtl w:val="0"/>
        </w:rPr>
        <w:t xml:space="preserve">Grading System/Assignment: </w:t>
      </w:r>
    </w:p>
    <w:p w:rsidR="00000000" w:rsidDel="00000000" w:rsidP="00000000" w:rsidRDefault="00000000" w:rsidRPr="00000000" w14:paraId="00000062">
      <w:pPr>
        <w:numPr>
          <w:ilvl w:val="2"/>
          <w:numId w:val="1"/>
        </w:numPr>
        <w:ind w:left="2160" w:hanging="360"/>
      </w:pPr>
      <w:r w:rsidDel="00000000" w:rsidR="00000000" w:rsidRPr="00000000">
        <w:rPr>
          <w:rtl w:val="0"/>
        </w:rPr>
        <w:t xml:space="preserve">Homework (15%)</w:t>
      </w:r>
    </w:p>
    <w:p w:rsidR="00000000" w:rsidDel="00000000" w:rsidP="00000000" w:rsidRDefault="00000000" w:rsidRPr="00000000" w14:paraId="00000063">
      <w:pPr>
        <w:numPr>
          <w:ilvl w:val="2"/>
          <w:numId w:val="1"/>
        </w:numPr>
        <w:ind w:left="2160" w:hanging="360"/>
      </w:pPr>
      <w:r w:rsidDel="00000000" w:rsidR="00000000" w:rsidRPr="00000000">
        <w:rPr>
          <w:rtl w:val="0"/>
        </w:rPr>
        <w:t xml:space="preserve">Quizzes (20%)</w:t>
      </w:r>
    </w:p>
    <w:p w:rsidR="00000000" w:rsidDel="00000000" w:rsidP="00000000" w:rsidRDefault="00000000" w:rsidRPr="00000000" w14:paraId="00000064">
      <w:pPr>
        <w:numPr>
          <w:ilvl w:val="2"/>
          <w:numId w:val="1"/>
        </w:numPr>
        <w:ind w:left="2160" w:hanging="360"/>
      </w:pPr>
      <w:r w:rsidDel="00000000" w:rsidR="00000000" w:rsidRPr="00000000">
        <w:rPr>
          <w:rtl w:val="0"/>
        </w:rPr>
        <w:t xml:space="preserve">Tests (30%)</w:t>
      </w:r>
    </w:p>
    <w:p w:rsidR="00000000" w:rsidDel="00000000" w:rsidP="00000000" w:rsidRDefault="00000000" w:rsidRPr="00000000" w14:paraId="00000065">
      <w:pPr>
        <w:numPr>
          <w:ilvl w:val="2"/>
          <w:numId w:val="1"/>
        </w:numPr>
        <w:ind w:left="2160" w:hanging="360"/>
      </w:pPr>
      <w:r w:rsidDel="00000000" w:rsidR="00000000" w:rsidRPr="00000000">
        <w:rPr>
          <w:rtl w:val="0"/>
        </w:rPr>
        <w:t xml:space="preserve">School-Wide Cumulative Exams (35%)</w:t>
      </w:r>
    </w:p>
    <w:p w:rsidR="00000000" w:rsidDel="00000000" w:rsidP="00000000" w:rsidRDefault="00000000" w:rsidRPr="00000000" w14:paraId="00000066">
      <w:pPr>
        <w:numPr>
          <w:ilvl w:val="1"/>
          <w:numId w:val="1"/>
        </w:numPr>
        <w:ind w:left="1440" w:hanging="360"/>
      </w:pPr>
      <w:r w:rsidDel="00000000" w:rsidR="00000000" w:rsidRPr="00000000">
        <w:rPr>
          <w:b w:val="1"/>
          <w:rtl w:val="0"/>
        </w:rPr>
        <w:t xml:space="preserve">School calendar</w:t>
      </w:r>
      <w:r w:rsidDel="00000000" w:rsidR="00000000" w:rsidRPr="00000000">
        <w:rPr>
          <w:rtl w:val="0"/>
        </w:rPr>
        <w:t xml:space="preserve">:</w:t>
      </w:r>
    </w:p>
    <w:p w:rsidR="00000000" w:rsidDel="00000000" w:rsidP="00000000" w:rsidRDefault="00000000" w:rsidRPr="00000000" w14:paraId="00000067">
      <w:pPr>
        <w:numPr>
          <w:ilvl w:val="2"/>
          <w:numId w:val="1"/>
        </w:numPr>
        <w:spacing w:after="0" w:afterAutospacing="0"/>
        <w:ind w:left="2160" w:hanging="360"/>
      </w:pPr>
      <w:r w:rsidDel="00000000" w:rsidR="00000000" w:rsidRPr="00000000">
        <w:rPr>
          <w:rtl w:val="0"/>
        </w:rPr>
        <w:t xml:space="preserve">Please see the </w:t>
      </w:r>
      <w:hyperlink r:id="rId7">
        <w:r w:rsidDel="00000000" w:rsidR="00000000" w:rsidRPr="00000000">
          <w:rPr>
            <w:color w:val="1155cc"/>
            <w:u w:val="single"/>
            <w:rtl w:val="0"/>
          </w:rPr>
          <w:t xml:space="preserve">LIS Google Calendar </w:t>
        </w:r>
      </w:hyperlink>
      <w:r w:rsidDel="00000000" w:rsidR="00000000" w:rsidRPr="00000000">
        <w:rPr>
          <w:rtl w:val="0"/>
        </w:rPr>
        <w:t xml:space="preserve">for updates on holidays, events, testing, deadlines, etc. </w:t>
      </w:r>
    </w:p>
    <w:p w:rsidR="00000000" w:rsidDel="00000000" w:rsidP="00000000" w:rsidRDefault="00000000" w:rsidRPr="00000000" w14:paraId="00000068">
      <w:pPr>
        <w:pStyle w:val="Heading3"/>
        <w:numPr>
          <w:ilvl w:val="0"/>
          <w:numId w:val="1"/>
        </w:numPr>
        <w:spacing w:after="0" w:afterAutospacing="0" w:before="0" w:beforeAutospacing="0" w:line="259" w:lineRule="auto"/>
        <w:ind w:left="720" w:hanging="360"/>
        <w:rPr/>
      </w:pPr>
      <w:bookmarkStart w:colFirst="0" w:colLast="0" w:name="_a9u06avdv8b4" w:id="8"/>
      <w:bookmarkEnd w:id="8"/>
      <w:r w:rsidDel="00000000" w:rsidR="00000000" w:rsidRPr="00000000">
        <w:rPr>
          <w:rtl w:val="0"/>
        </w:rPr>
        <w:t xml:space="preserve">Instructions for Grades 6-12 </w:t>
      </w:r>
    </w:p>
    <w:p w:rsidR="00000000" w:rsidDel="00000000" w:rsidP="00000000" w:rsidRDefault="00000000" w:rsidRPr="00000000" w14:paraId="00000069">
      <w:pPr>
        <w:numPr>
          <w:ilvl w:val="1"/>
          <w:numId w:val="1"/>
        </w:numPr>
        <w:ind w:left="1440" w:hanging="360"/>
        <w:rPr>
          <w:b w:val="1"/>
        </w:rPr>
      </w:pPr>
      <w:r w:rsidDel="00000000" w:rsidR="00000000" w:rsidRPr="00000000">
        <w:rPr>
          <w:b w:val="1"/>
          <w:rtl w:val="0"/>
        </w:rPr>
        <w:t xml:space="preserve">Zoom sessions:</w:t>
      </w:r>
    </w:p>
    <w:p w:rsidR="00000000" w:rsidDel="00000000" w:rsidP="00000000" w:rsidRDefault="00000000" w:rsidRPr="00000000" w14:paraId="0000006A">
      <w:pPr>
        <w:numPr>
          <w:ilvl w:val="2"/>
          <w:numId w:val="1"/>
        </w:numPr>
        <w:ind w:left="2160" w:hanging="360"/>
        <w:rPr>
          <w:u w:val="none"/>
        </w:rPr>
      </w:pPr>
      <w:r w:rsidDel="00000000" w:rsidR="00000000" w:rsidRPr="00000000">
        <w:rPr>
          <w:rtl w:val="0"/>
        </w:rPr>
        <w:t xml:space="preserve">Zoom links will be provided by the teacher. </w:t>
      </w:r>
    </w:p>
    <w:p w:rsidR="00000000" w:rsidDel="00000000" w:rsidP="00000000" w:rsidRDefault="00000000" w:rsidRPr="00000000" w14:paraId="0000006B">
      <w:pPr>
        <w:numPr>
          <w:ilvl w:val="2"/>
          <w:numId w:val="1"/>
        </w:numPr>
        <w:ind w:left="2160" w:hanging="360"/>
        <w:rPr>
          <w:u w:val="none"/>
        </w:rPr>
      </w:pPr>
      <w:r w:rsidDel="00000000" w:rsidR="00000000" w:rsidRPr="00000000">
        <w:rPr>
          <w:rtl w:val="0"/>
        </w:rPr>
        <w:t xml:space="preserve">Zoom discussion sessions will be scheduled every day. </w:t>
      </w:r>
    </w:p>
    <w:p w:rsidR="00000000" w:rsidDel="00000000" w:rsidP="00000000" w:rsidRDefault="00000000" w:rsidRPr="00000000" w14:paraId="0000006C">
      <w:pPr>
        <w:numPr>
          <w:ilvl w:val="2"/>
          <w:numId w:val="1"/>
        </w:numPr>
        <w:ind w:left="2160" w:hanging="360"/>
        <w:rPr>
          <w:u w:val="none"/>
        </w:rPr>
      </w:pPr>
      <w:r w:rsidDel="00000000" w:rsidR="00000000" w:rsidRPr="00000000">
        <w:rPr>
          <w:rtl w:val="0"/>
        </w:rPr>
        <w:t xml:space="preserve">Zoom schedules will be provided by the teacher. </w:t>
      </w:r>
    </w:p>
    <w:p w:rsidR="00000000" w:rsidDel="00000000" w:rsidP="00000000" w:rsidRDefault="00000000" w:rsidRPr="00000000" w14:paraId="0000006D">
      <w:pPr>
        <w:numPr>
          <w:ilvl w:val="2"/>
          <w:numId w:val="1"/>
        </w:numPr>
        <w:ind w:left="2160" w:hanging="360"/>
      </w:pPr>
      <w:r w:rsidDel="00000000" w:rsidR="00000000" w:rsidRPr="00000000">
        <w:rPr>
          <w:i w:val="1"/>
          <w:rtl w:val="0"/>
        </w:rPr>
        <w:t xml:space="preserve">All students MUST turn on their camera during zoom sessions so the teacher can see they are participating. If the camera is off, it will be assumed that the student is absent from class.</w:t>
      </w:r>
      <w:r w:rsidDel="00000000" w:rsidR="00000000" w:rsidRPr="00000000">
        <w:rPr>
          <w:rtl w:val="0"/>
        </w:rPr>
      </w:r>
    </w:p>
    <w:p w:rsidR="00000000" w:rsidDel="00000000" w:rsidP="00000000" w:rsidRDefault="00000000" w:rsidRPr="00000000" w14:paraId="0000006E">
      <w:pPr>
        <w:numPr>
          <w:ilvl w:val="1"/>
          <w:numId w:val="1"/>
        </w:numPr>
        <w:ind w:left="1440" w:hanging="360"/>
        <w:rPr>
          <w:b w:val="1"/>
        </w:rPr>
      </w:pPr>
      <w:r w:rsidDel="00000000" w:rsidR="00000000" w:rsidRPr="00000000">
        <w:rPr>
          <w:b w:val="1"/>
          <w:rtl w:val="0"/>
        </w:rPr>
        <w:t xml:space="preserve">Videos:</w:t>
      </w:r>
    </w:p>
    <w:p w:rsidR="00000000" w:rsidDel="00000000" w:rsidP="00000000" w:rsidRDefault="00000000" w:rsidRPr="00000000" w14:paraId="0000006F">
      <w:pPr>
        <w:numPr>
          <w:ilvl w:val="2"/>
          <w:numId w:val="1"/>
        </w:numPr>
        <w:ind w:left="2160" w:hanging="360"/>
        <w:rPr>
          <w:u w:val="none"/>
        </w:rPr>
      </w:pPr>
      <w:r w:rsidDel="00000000" w:rsidR="00000000" w:rsidRPr="00000000">
        <w:rPr>
          <w:rtl w:val="0"/>
        </w:rPr>
        <w:t xml:space="preserve">Videos will be uploaded to the student portal. </w:t>
      </w:r>
    </w:p>
    <w:p w:rsidR="00000000" w:rsidDel="00000000" w:rsidP="00000000" w:rsidRDefault="00000000" w:rsidRPr="00000000" w14:paraId="00000070">
      <w:pPr>
        <w:numPr>
          <w:ilvl w:val="2"/>
          <w:numId w:val="1"/>
        </w:numPr>
        <w:ind w:left="2160" w:hanging="360"/>
        <w:rPr>
          <w:u w:val="none"/>
        </w:rPr>
      </w:pPr>
      <w:r w:rsidDel="00000000" w:rsidR="00000000" w:rsidRPr="00000000">
        <w:rPr>
          <w:rtl w:val="0"/>
        </w:rPr>
        <w:t xml:space="preserve">All video lectures should be completed in the morning as shown in the student’s schedule. </w:t>
      </w:r>
    </w:p>
    <w:p w:rsidR="00000000" w:rsidDel="00000000" w:rsidP="00000000" w:rsidRDefault="00000000" w:rsidRPr="00000000" w14:paraId="00000071">
      <w:pPr>
        <w:numPr>
          <w:ilvl w:val="2"/>
          <w:numId w:val="1"/>
        </w:numPr>
        <w:ind w:left="2160" w:hanging="360"/>
        <w:rPr>
          <w:u w:val="none"/>
        </w:rPr>
      </w:pPr>
      <w:r w:rsidDel="00000000" w:rsidR="00000000" w:rsidRPr="00000000">
        <w:rPr>
          <w:rtl w:val="0"/>
        </w:rPr>
        <w:t xml:space="preserve">Zoom discussions will be based upon the video lectures viewed that morning. </w:t>
      </w:r>
      <w:r w:rsidDel="00000000" w:rsidR="00000000" w:rsidRPr="00000000">
        <w:rPr>
          <w:rtl w:val="0"/>
        </w:rPr>
      </w:r>
    </w:p>
    <w:p w:rsidR="00000000" w:rsidDel="00000000" w:rsidP="00000000" w:rsidRDefault="00000000" w:rsidRPr="00000000" w14:paraId="00000072">
      <w:pPr>
        <w:numPr>
          <w:ilvl w:val="1"/>
          <w:numId w:val="1"/>
        </w:numPr>
        <w:ind w:left="1440" w:hanging="360"/>
        <w:rPr>
          <w:b w:val="1"/>
        </w:rPr>
      </w:pPr>
      <w:r w:rsidDel="00000000" w:rsidR="00000000" w:rsidRPr="00000000">
        <w:rPr>
          <w:b w:val="1"/>
          <w:rtl w:val="0"/>
        </w:rPr>
        <w:t xml:space="preserve">Homework:</w:t>
      </w:r>
    </w:p>
    <w:p w:rsidR="00000000" w:rsidDel="00000000" w:rsidP="00000000" w:rsidRDefault="00000000" w:rsidRPr="00000000" w14:paraId="00000073">
      <w:pPr>
        <w:numPr>
          <w:ilvl w:val="2"/>
          <w:numId w:val="1"/>
        </w:numPr>
        <w:ind w:left="2160" w:hanging="360"/>
        <w:rPr>
          <w:u w:val="none"/>
        </w:rPr>
      </w:pPr>
      <w:r w:rsidDel="00000000" w:rsidR="00000000" w:rsidRPr="00000000">
        <w:rPr>
          <w:rtl w:val="0"/>
        </w:rPr>
        <w:t xml:space="preserve">Students will be assigned to a folder on google drive where they will upload all assignments.</w:t>
      </w:r>
    </w:p>
    <w:p w:rsidR="00000000" w:rsidDel="00000000" w:rsidP="00000000" w:rsidRDefault="00000000" w:rsidRPr="00000000" w14:paraId="00000074">
      <w:pPr>
        <w:numPr>
          <w:ilvl w:val="2"/>
          <w:numId w:val="1"/>
        </w:numPr>
        <w:ind w:left="2160" w:hanging="360"/>
        <w:rPr>
          <w:u w:val="none"/>
        </w:rPr>
      </w:pPr>
      <w:r w:rsidDel="00000000" w:rsidR="00000000" w:rsidRPr="00000000">
        <w:rPr>
          <w:rtl w:val="0"/>
        </w:rPr>
        <w:t xml:space="preserve">These folders are </w:t>
      </w:r>
      <w:r w:rsidDel="00000000" w:rsidR="00000000" w:rsidRPr="00000000">
        <w:rPr>
          <w:b w:val="1"/>
          <w:rtl w:val="0"/>
        </w:rPr>
        <w:t xml:space="preserve">private </w:t>
      </w:r>
      <w:r w:rsidDel="00000000" w:rsidR="00000000" w:rsidRPr="00000000">
        <w:rPr>
          <w:rtl w:val="0"/>
        </w:rPr>
        <w:t xml:space="preserve">and </w:t>
      </w:r>
      <w:r w:rsidDel="00000000" w:rsidR="00000000" w:rsidRPr="00000000">
        <w:rPr>
          <w:b w:val="1"/>
          <w:rtl w:val="0"/>
        </w:rPr>
        <w:t xml:space="preserve">should not </w:t>
      </w:r>
      <w:r w:rsidDel="00000000" w:rsidR="00000000" w:rsidRPr="00000000">
        <w:rPr>
          <w:rtl w:val="0"/>
        </w:rPr>
        <w:t xml:space="preserve">be shared with other students.</w:t>
      </w:r>
      <w:r w:rsidDel="00000000" w:rsidR="00000000" w:rsidRPr="00000000">
        <w:rPr>
          <w:rtl w:val="0"/>
        </w:rPr>
        <w:t xml:space="preserve"> </w:t>
      </w:r>
    </w:p>
    <w:p w:rsidR="00000000" w:rsidDel="00000000" w:rsidP="00000000" w:rsidRDefault="00000000" w:rsidRPr="00000000" w14:paraId="00000075">
      <w:pPr>
        <w:numPr>
          <w:ilvl w:val="1"/>
          <w:numId w:val="1"/>
        </w:numPr>
        <w:ind w:left="1440" w:hanging="360"/>
        <w:rPr>
          <w:b w:val="1"/>
        </w:rPr>
      </w:pPr>
      <w:r w:rsidDel="00000000" w:rsidR="00000000" w:rsidRPr="00000000">
        <w:rPr>
          <w:b w:val="1"/>
          <w:rtl w:val="0"/>
        </w:rPr>
        <w:t xml:space="preserve">Grading Scale: </w:t>
      </w:r>
    </w:p>
    <w:p w:rsidR="00000000" w:rsidDel="00000000" w:rsidP="00000000" w:rsidRDefault="00000000" w:rsidRPr="00000000" w14:paraId="00000076">
      <w:pPr>
        <w:numPr>
          <w:ilvl w:val="2"/>
          <w:numId w:val="1"/>
        </w:numPr>
        <w:ind w:left="2160" w:hanging="360"/>
      </w:pPr>
      <w:r w:rsidDel="00000000" w:rsidR="00000000" w:rsidRPr="00000000">
        <w:rPr>
          <w:rtl w:val="0"/>
        </w:rPr>
        <w:t xml:space="preserve">90-100 (A)</w:t>
      </w:r>
    </w:p>
    <w:p w:rsidR="00000000" w:rsidDel="00000000" w:rsidP="00000000" w:rsidRDefault="00000000" w:rsidRPr="00000000" w14:paraId="00000077">
      <w:pPr>
        <w:numPr>
          <w:ilvl w:val="2"/>
          <w:numId w:val="1"/>
        </w:numPr>
        <w:ind w:left="2160" w:hanging="360"/>
      </w:pPr>
      <w:r w:rsidDel="00000000" w:rsidR="00000000" w:rsidRPr="00000000">
        <w:rPr>
          <w:rtl w:val="0"/>
        </w:rPr>
        <w:t xml:space="preserve">80-89 (B) </w:t>
      </w:r>
    </w:p>
    <w:p w:rsidR="00000000" w:rsidDel="00000000" w:rsidP="00000000" w:rsidRDefault="00000000" w:rsidRPr="00000000" w14:paraId="00000078">
      <w:pPr>
        <w:numPr>
          <w:ilvl w:val="2"/>
          <w:numId w:val="1"/>
        </w:numPr>
        <w:ind w:left="2160" w:hanging="360"/>
      </w:pPr>
      <w:r w:rsidDel="00000000" w:rsidR="00000000" w:rsidRPr="00000000">
        <w:rPr>
          <w:rtl w:val="0"/>
        </w:rPr>
        <w:t xml:space="preserve">70-79 (C)</w:t>
      </w:r>
    </w:p>
    <w:p w:rsidR="00000000" w:rsidDel="00000000" w:rsidP="00000000" w:rsidRDefault="00000000" w:rsidRPr="00000000" w14:paraId="00000079">
      <w:pPr>
        <w:numPr>
          <w:ilvl w:val="2"/>
          <w:numId w:val="1"/>
        </w:numPr>
        <w:ind w:left="2160" w:hanging="360"/>
      </w:pPr>
      <w:r w:rsidDel="00000000" w:rsidR="00000000" w:rsidRPr="00000000">
        <w:rPr>
          <w:rtl w:val="0"/>
        </w:rPr>
        <w:t xml:space="preserve">69-60(D)</w:t>
      </w:r>
    </w:p>
    <w:p w:rsidR="00000000" w:rsidDel="00000000" w:rsidP="00000000" w:rsidRDefault="00000000" w:rsidRPr="00000000" w14:paraId="0000007A">
      <w:pPr>
        <w:numPr>
          <w:ilvl w:val="2"/>
          <w:numId w:val="1"/>
        </w:numPr>
        <w:ind w:left="2160" w:hanging="360"/>
      </w:pPr>
      <w:r w:rsidDel="00000000" w:rsidR="00000000" w:rsidRPr="00000000">
        <w:rPr>
          <w:rtl w:val="0"/>
        </w:rPr>
        <w:t xml:space="preserve">59-below(F)</w:t>
      </w:r>
      <w:r w:rsidDel="00000000" w:rsidR="00000000" w:rsidRPr="00000000">
        <w:rPr>
          <w:rtl w:val="0"/>
        </w:rPr>
      </w:r>
    </w:p>
    <w:p w:rsidR="00000000" w:rsidDel="00000000" w:rsidP="00000000" w:rsidRDefault="00000000" w:rsidRPr="00000000" w14:paraId="0000007B">
      <w:pPr>
        <w:numPr>
          <w:ilvl w:val="1"/>
          <w:numId w:val="1"/>
        </w:numPr>
        <w:ind w:left="1440" w:hanging="360"/>
        <w:rPr>
          <w:b w:val="1"/>
        </w:rPr>
      </w:pPr>
      <w:r w:rsidDel="00000000" w:rsidR="00000000" w:rsidRPr="00000000">
        <w:rPr>
          <w:b w:val="1"/>
          <w:rtl w:val="0"/>
        </w:rPr>
        <w:t xml:space="preserve">Grading System/Assignment: </w:t>
      </w:r>
    </w:p>
    <w:p w:rsidR="00000000" w:rsidDel="00000000" w:rsidP="00000000" w:rsidRDefault="00000000" w:rsidRPr="00000000" w14:paraId="0000007C">
      <w:pPr>
        <w:numPr>
          <w:ilvl w:val="2"/>
          <w:numId w:val="1"/>
        </w:numPr>
        <w:ind w:left="2160" w:hanging="360"/>
        <w:rPr/>
      </w:pPr>
      <w:r w:rsidDel="00000000" w:rsidR="00000000" w:rsidRPr="00000000">
        <w:rPr>
          <w:rtl w:val="0"/>
        </w:rPr>
        <w:t xml:space="preserve">Homework (15%)</w:t>
      </w:r>
    </w:p>
    <w:p w:rsidR="00000000" w:rsidDel="00000000" w:rsidP="00000000" w:rsidRDefault="00000000" w:rsidRPr="00000000" w14:paraId="0000007D">
      <w:pPr>
        <w:numPr>
          <w:ilvl w:val="2"/>
          <w:numId w:val="1"/>
        </w:numPr>
        <w:ind w:left="2160" w:hanging="360"/>
        <w:rPr/>
      </w:pPr>
      <w:r w:rsidDel="00000000" w:rsidR="00000000" w:rsidRPr="00000000">
        <w:rPr>
          <w:rtl w:val="0"/>
        </w:rPr>
        <w:t xml:space="preserve">Quizzes (20%)</w:t>
      </w:r>
    </w:p>
    <w:p w:rsidR="00000000" w:rsidDel="00000000" w:rsidP="00000000" w:rsidRDefault="00000000" w:rsidRPr="00000000" w14:paraId="0000007E">
      <w:pPr>
        <w:numPr>
          <w:ilvl w:val="2"/>
          <w:numId w:val="1"/>
        </w:numPr>
        <w:ind w:left="2160" w:hanging="360"/>
        <w:rPr/>
      </w:pPr>
      <w:r w:rsidDel="00000000" w:rsidR="00000000" w:rsidRPr="00000000">
        <w:rPr>
          <w:rtl w:val="0"/>
        </w:rPr>
        <w:t xml:space="preserve">Tests (30%)</w:t>
      </w:r>
    </w:p>
    <w:p w:rsidR="00000000" w:rsidDel="00000000" w:rsidP="00000000" w:rsidRDefault="00000000" w:rsidRPr="00000000" w14:paraId="0000007F">
      <w:pPr>
        <w:numPr>
          <w:ilvl w:val="2"/>
          <w:numId w:val="1"/>
        </w:numPr>
        <w:ind w:left="2160" w:hanging="360"/>
        <w:rPr/>
      </w:pPr>
      <w:r w:rsidDel="00000000" w:rsidR="00000000" w:rsidRPr="00000000">
        <w:rPr>
          <w:rtl w:val="0"/>
        </w:rPr>
        <w:t xml:space="preserve">School-Wide Cumulative Exams (35%)</w:t>
      </w:r>
      <w:r w:rsidDel="00000000" w:rsidR="00000000" w:rsidRPr="00000000">
        <w:rPr>
          <w:rtl w:val="0"/>
        </w:rPr>
      </w:r>
    </w:p>
    <w:p w:rsidR="00000000" w:rsidDel="00000000" w:rsidP="00000000" w:rsidRDefault="00000000" w:rsidRPr="00000000" w14:paraId="00000080">
      <w:pPr>
        <w:numPr>
          <w:ilvl w:val="1"/>
          <w:numId w:val="1"/>
        </w:numPr>
        <w:ind w:left="1440" w:hanging="360"/>
        <w:rPr>
          <w:b w:val="1"/>
        </w:rPr>
      </w:pPr>
      <w:r w:rsidDel="00000000" w:rsidR="00000000" w:rsidRPr="00000000">
        <w:rPr>
          <w:b w:val="1"/>
          <w:rtl w:val="0"/>
        </w:rPr>
        <w:t xml:space="preserve">School calendar </w:t>
      </w:r>
    </w:p>
    <w:p w:rsidR="00000000" w:rsidDel="00000000" w:rsidP="00000000" w:rsidRDefault="00000000" w:rsidRPr="00000000" w14:paraId="00000081">
      <w:pPr>
        <w:numPr>
          <w:ilvl w:val="2"/>
          <w:numId w:val="1"/>
        </w:numPr>
        <w:ind w:left="2160" w:hanging="360"/>
      </w:pPr>
      <w:r w:rsidDel="00000000" w:rsidR="00000000" w:rsidRPr="00000000">
        <w:rPr>
          <w:rtl w:val="0"/>
        </w:rPr>
        <w:t xml:space="preserve">Please see the </w:t>
      </w:r>
      <w:hyperlink r:id="rId8">
        <w:r w:rsidDel="00000000" w:rsidR="00000000" w:rsidRPr="00000000">
          <w:rPr>
            <w:color w:val="1155cc"/>
            <w:u w:val="single"/>
            <w:rtl w:val="0"/>
          </w:rPr>
          <w:t xml:space="preserve">LIS Google Calendar </w:t>
        </w:r>
      </w:hyperlink>
      <w:r w:rsidDel="00000000" w:rsidR="00000000" w:rsidRPr="00000000">
        <w:rPr>
          <w:rtl w:val="0"/>
        </w:rPr>
        <w:t xml:space="preserve">for updates on holidays, events, testing, deadlines, etc. </w:t>
      </w: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spacing w:after="160" w:line="259" w:lineRule="auto"/>
      <w:ind w:left="720" w:firstLine="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LIFE INTERNATIONAL SCHOOL</w:t>
    </w:r>
    <w:r w:rsidDel="00000000" w:rsidR="00000000" w:rsidRPr="00000000">
      <w:drawing>
        <wp:anchor allowOverlap="1" behindDoc="0" distB="0" distT="0" distL="114300" distR="114300" hidden="0" layoutInCell="1" locked="0" relativeHeight="0" simplePos="0">
          <wp:simplePos x="0" y="0"/>
          <wp:positionH relativeFrom="column">
            <wp:posOffset>251460</wp:posOffset>
          </wp:positionH>
          <wp:positionV relativeFrom="paragraph">
            <wp:posOffset>4445</wp:posOffset>
          </wp:positionV>
          <wp:extent cx="862330" cy="85344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2330" cy="853440"/>
                  </a:xfrm>
                  <a:prstGeom prst="rect"/>
                  <a:ln/>
                </pic:spPr>
              </pic:pic>
            </a:graphicData>
          </a:graphic>
        </wp:anchor>
      </w:drawing>
    </w:r>
  </w:p>
  <w:p w:rsidR="00000000" w:rsidDel="00000000" w:rsidP="00000000" w:rsidRDefault="00000000" w:rsidRPr="00000000" w14:paraId="00000083">
    <w:pPr>
      <w:spacing w:after="160" w:line="259"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10, Mondul 03, Sangkat 02, Sihanoukville, Cambodia</w:t>
    </w:r>
  </w:p>
  <w:p w:rsidR="00000000" w:rsidDel="00000000" w:rsidP="00000000" w:rsidRDefault="00000000" w:rsidRPr="00000000" w14:paraId="00000084">
    <w:pPr>
      <w:spacing w:after="160" w:line="259" w:lineRule="auto"/>
      <w:ind w:left="720" w:firstLine="0"/>
      <w:jc w:val="center"/>
      <w:rPr/>
    </w:pPr>
    <w:r w:rsidDel="00000000" w:rsidR="00000000" w:rsidRPr="00000000">
      <w:rPr>
        <w:rFonts w:ascii="Times New Roman" w:cs="Times New Roman" w:eastAsia="Times New Roman" w:hAnsi="Times New Roman"/>
        <w:rtl w:val="0"/>
      </w:rPr>
      <w:t xml:space="preserve">(+855) 078 517 754</w:t>
    </w:r>
    <w:r w:rsidDel="00000000" w:rsidR="00000000" w:rsidRPr="00000000">
      <w:rPr>
        <w:rFonts w:ascii="Times New Roman" w:cs="Times New Roman" w:eastAsia="Times New Roman" w:hAnsi="Times New Roman"/>
        <w:sz w:val="20"/>
        <w:szCs w:val="20"/>
        <w:rtl w:val="0"/>
      </w:rPr>
      <w:t xml:space="preserve">  </w:t>
    </w:r>
    <w:hyperlink r:id="rId2">
      <w:r w:rsidDel="00000000" w:rsidR="00000000" w:rsidRPr="00000000">
        <w:rPr>
          <w:rFonts w:ascii="Times New Roman" w:cs="Times New Roman" w:eastAsia="Times New Roman" w:hAnsi="Times New Roman"/>
          <w:color w:val="0000ff"/>
          <w:u w:val="single"/>
          <w:rtl w:val="0"/>
        </w:rPr>
        <w:t xml:space="preserve">lifeinternationalschool@gmail.com</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alendar.google.com/calendar?cid=Ym5xb2t0MzM3NHJ1anB1dDg0ZjQzYzV2b2tAZ3JvdXAuY2FsZW5kYXIuZ29vZ2xlLmNvbQ" TargetMode="External"/><Relationship Id="rId7" Type="http://schemas.openxmlformats.org/officeDocument/2006/relationships/hyperlink" Target="https://calendar.google.com/calendar?cid=Ym5xb2t0MzM3NHJ1anB1dDg0ZjQzYzV2b2tAZ3JvdXAuY2FsZW5kYXIuZ29vZ2xlLmNvbQ" TargetMode="External"/><Relationship Id="rId8" Type="http://schemas.openxmlformats.org/officeDocument/2006/relationships/hyperlink" Target="https://calendar.google.com/calendar?cid=Ym5xb2t0MzM3NHJ1anB1dDg0ZjQzYzV2b2tAZ3JvdXAuY2FsZW5kYXIuZ29vZ2xlLmNvb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lifeinternational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